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6D" w:rsidRPr="00426CBE" w:rsidRDefault="00426CBE" w:rsidP="00426C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6CBE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1AD9" w:rsidRDefault="00961AD9" w:rsidP="00BE00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7FB7167" wp14:editId="0E312676">
            <wp:extent cx="5890437" cy="869743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2067" cy="869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1AD9" w:rsidRDefault="00961AD9" w:rsidP="00BE00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1AD9" w:rsidRDefault="00961AD9" w:rsidP="00BE00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1AD9" w:rsidRDefault="00961AD9" w:rsidP="00BE00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26CBE" w:rsidRPr="005248C5" w:rsidRDefault="00426CBE" w:rsidP="00BE00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1.1. Настоящее Положение разработано в соответствии  с ФЗ «Об образовании в Российской Федерации» №273-ФЗ от 29.12.2012 г и Уставом М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ОУ-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Марксовского</w:t>
      </w:r>
      <w:proofErr w:type="spell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Саратовской области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Административное совещание при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заведующем МДОУ- д/с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Совещание) – постоянно действующий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с.Орловское</w:t>
      </w:r>
      <w:proofErr w:type="spellEnd"/>
      <w:r w:rsidR="00D42FB1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МДОУ),  действующий в целях развития, координации и совершенствования педагогического и трудового процесса, корректирования годового плана работы, программы развития МДОУ и делегирования полномочий руководителя структурного подразделения.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1.3. В административных совещаниях при  руководителе структурного подразделения  принимают участие  работники МДОУ – завхоз, старшая медсестра, музыкальный руководитель.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Решение, принятое на административных совещаниях при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D42FB1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непротиворечащее законодательству РФ, Уставу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с.Орловское</w:t>
      </w:r>
      <w:proofErr w:type="spellEnd"/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, является основанием для издания приказа и, соответственно, обязательным для исполнения всеми работниками МДОУ.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Изменения и дополнения в настоящее положение вносятся руководителем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248C5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1.6. Срок данного Положения не ограничен. Данное Положение действует до принятия нового.</w:t>
      </w:r>
    </w:p>
    <w:p w:rsidR="00426CBE" w:rsidRPr="005248C5" w:rsidRDefault="00426CBE" w:rsidP="00D42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Основные задачи </w:t>
      </w:r>
      <w:proofErr w:type="gramStart"/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proofErr w:type="gramEnd"/>
    </w:p>
    <w:p w:rsidR="00426CBE" w:rsidRPr="005248C5" w:rsidRDefault="00426CBE" w:rsidP="00D42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совещания при </w:t>
      </w:r>
      <w:r w:rsidRPr="005248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руководителе структурного подразделения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Главными задачами административных совещаний при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заведующем МДОУ- д/с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D42FB1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426CBE" w:rsidRPr="005248C5" w:rsidRDefault="00426CBE" w:rsidP="005248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государственной, муниципальной  политики в области дошкольного образования;</w:t>
      </w:r>
    </w:p>
    <w:p w:rsidR="00426CBE" w:rsidRPr="005248C5" w:rsidRDefault="00426CBE" w:rsidP="005248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эффективного управления МДОУ путем делегирования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заведующего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D42FB1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значительной части полномочий своим заместителям;</w:t>
      </w:r>
    </w:p>
    <w:p w:rsidR="00426CBE" w:rsidRPr="005248C5" w:rsidRDefault="00426CBE" w:rsidP="005248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работы всех работников МДОУ, осуществление взаимодействия подразделений;</w:t>
      </w:r>
    </w:p>
    <w:p w:rsidR="00426CBE" w:rsidRDefault="00426CBE" w:rsidP="005248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координация работы по выполнению плана работы на год, месяц, и реализации программы развития МДОУ. </w:t>
      </w:r>
    </w:p>
    <w:p w:rsidR="005248C5" w:rsidRPr="005248C5" w:rsidRDefault="005248C5" w:rsidP="005248C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CBE" w:rsidRPr="00D42FB1" w:rsidRDefault="00426CBE" w:rsidP="00D42F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2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Функции </w:t>
      </w:r>
      <w:proofErr w:type="gramStart"/>
      <w:r w:rsidRPr="00D42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proofErr w:type="gramEnd"/>
    </w:p>
    <w:p w:rsidR="00426CBE" w:rsidRPr="00D42FB1" w:rsidRDefault="00426CBE" w:rsidP="00D42FB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2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совещания при </w:t>
      </w:r>
      <w:r w:rsidR="00D42FB1" w:rsidRPr="00D42FB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заведующем </w:t>
      </w:r>
      <w:r w:rsidR="00D42FB1" w:rsidRPr="00D42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МДОУ- д/с </w:t>
      </w:r>
      <w:proofErr w:type="spellStart"/>
      <w:r w:rsidR="00D42FB1" w:rsidRPr="00D42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D42FB1" w:rsidRPr="00D42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</w:t>
      </w:r>
      <w:proofErr w:type="gramEnd"/>
      <w:r w:rsidR="00D42FB1" w:rsidRPr="00D42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рловское</w:t>
      </w:r>
      <w:proofErr w:type="spellEnd"/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На административных совещаниях  при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заведующем МДОУ- д/с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Рассматривается  этапы реализация годового плана МДОУ;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Координируется работа всех работников МДОУ, организуется взаимодействие и взаимосвязь всех подразделений и работников МДОУ;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Изучаются нормативно-правовые документы в области  дошкольного образования;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Рассматриваются вопросы безопасности всех участников образовательного процесса, намечаются мероприятия по выполнению предписаний контролирующих органов;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  вопросы по выполнению требований охраны труда и техники безопасности на рабочих местах, готовятся соглашения по охране труда на календарный год;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Заслушиваются отчеты ответственных лиц по организации работы по охране труда работников, а также справки, акты, сообщения по результатам контрольной деятельности в МДОУ;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Заслуживаются отчеты администрации,  педагогических и других работников о состоянии здоровья детей, ходе реализации образовательных и воспитательных программ, результатах готовности детей к школьному обучению и итоги мониторинга;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Обсуждаются и утверждаются планы на текущий месяц, проводится анализ выполнения плана предыдущего месяца, обсуждаются и утверждаются сроки проведения мероприятий, запланированных в годовом плане МДОУ, а также организованные, текущие вопросы выполнения плана на месяц;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Обсуждаются текущие вопросы работы с родителями (законными представителями) воспитанников; утверждаются сроки проведения и повестки групповых родительских собраний, заседаний  Совета родителей МДОУ;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Обсуждаются текущие вопросы организации взаимодействия  с социумом, утверждаются сроки проведения мероприятий;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Обсуждаются вопросы материально – технического оснащения МДОУ, организации административно – хозяйственной работы;</w:t>
      </w:r>
    </w:p>
    <w:p w:rsidR="00426CBE" w:rsidRPr="005248C5" w:rsidRDefault="00426CBE" w:rsidP="005248C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Рассматриваются и утверждаются функциональные обязанности работников МДОУ.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CBE" w:rsidRPr="005248C5" w:rsidRDefault="00426CBE" w:rsidP="00D42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Организация работы </w:t>
      </w:r>
      <w:proofErr w:type="gramStart"/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proofErr w:type="gramEnd"/>
    </w:p>
    <w:p w:rsidR="00426CBE" w:rsidRPr="005248C5" w:rsidRDefault="00D42FB1" w:rsidP="00D42F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</w:t>
      </w:r>
      <w:r w:rsidR="00426CBE"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совещания при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заведующем </w:t>
      </w:r>
      <w:r w:rsidRPr="00D42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МДОУ- д/с </w:t>
      </w:r>
      <w:proofErr w:type="spellStart"/>
      <w:r w:rsidRPr="00D42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Pr="00D42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</w:t>
      </w:r>
      <w:proofErr w:type="gramEnd"/>
      <w:r w:rsidRPr="00D42FB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рловское</w:t>
      </w:r>
      <w:proofErr w:type="spellEnd"/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4.1. Административное совещание при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D42FB1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ведет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с.Орловское</w:t>
      </w:r>
      <w:proofErr w:type="spellEnd"/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4.2. Секретарь ведет протокол совещания, им назначается  воспитатель МДОУ.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4.3. В необходимых случаях на административное совещание при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заведующем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приглашаются педагогические и другие работники МДОУ, не связанные с управленческой деятельностью, представители общественных организаций, учреждений, родители (законные представители) воспитанников.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4.4 Административное совещание при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="003D4D8B" w:rsidRP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в последнюю неделю каждого месяца с 14.00 до 15.00.</w:t>
      </w:r>
    </w:p>
    <w:p w:rsidR="00426CBE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4.5. Повестка дня, место и время проведения административного совещания при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заведующем 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указывается в плане работы МДОУ на месяц.</w:t>
      </w:r>
    </w:p>
    <w:p w:rsidR="005248C5" w:rsidRDefault="005248C5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D4D8B" w:rsidRPr="005248C5" w:rsidRDefault="003D4D8B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CBE" w:rsidRPr="005248C5" w:rsidRDefault="00426CBE" w:rsidP="003D4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5.Ответственность </w:t>
      </w:r>
      <w:proofErr w:type="gramStart"/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proofErr w:type="gramEnd"/>
    </w:p>
    <w:p w:rsidR="00426CBE" w:rsidRPr="005248C5" w:rsidRDefault="00426CBE" w:rsidP="003D4D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совещания при </w:t>
      </w:r>
      <w:r w:rsidR="003D4D8B">
        <w:rPr>
          <w:rFonts w:ascii="Times New Roman" w:eastAsia="Times New Roman" w:hAnsi="Times New Roman" w:cs="Times New Roman"/>
          <w:b/>
          <w:sz w:val="28"/>
          <w:szCs w:val="28"/>
        </w:rPr>
        <w:t xml:space="preserve">заведующем </w:t>
      </w:r>
      <w:r w:rsidR="003D4D8B" w:rsidRPr="003D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МДОУ- д/с </w:t>
      </w:r>
      <w:proofErr w:type="spellStart"/>
      <w:r w:rsidR="003D4D8B" w:rsidRPr="003D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3D4D8B" w:rsidRPr="003D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</w:t>
      </w:r>
      <w:proofErr w:type="gramEnd"/>
      <w:r w:rsidR="003D4D8B" w:rsidRPr="003D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рловское</w:t>
      </w:r>
      <w:proofErr w:type="spellEnd"/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5.1.Административное совещание при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="003D4D8B" w:rsidRP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несет ответственность:</w:t>
      </w:r>
    </w:p>
    <w:p w:rsidR="00426CBE" w:rsidRPr="005248C5" w:rsidRDefault="004B5B36" w:rsidP="005248C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за выполнение</w:t>
      </w:r>
      <w:r w:rsidR="00426CBE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выполнение не в полном объеме или невыполнении    задач и функций, закрепленных за ним </w:t>
      </w:r>
    </w:p>
    <w:p w:rsidR="004B5B36" w:rsidRPr="005248C5" w:rsidRDefault="00426CBE" w:rsidP="005248C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соответствие принимаемых им  решений  законодательству    Российск</w:t>
      </w:r>
      <w:r w:rsidR="004B5B36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ой Федерации, нормативно-право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вым актам</w:t>
      </w:r>
    </w:p>
    <w:p w:rsidR="00426CBE" w:rsidRPr="005248C5" w:rsidRDefault="00426CBE" w:rsidP="005248C5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неразглашение </w:t>
      </w:r>
      <w:proofErr w:type="gramStart"/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рассматриваемых</w:t>
      </w:r>
      <w:proofErr w:type="gramEnd"/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его заседании </w:t>
      </w:r>
      <w:r w:rsidR="004B5B36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конфиденциальной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6CBE" w:rsidRPr="005248C5" w:rsidRDefault="00426CBE" w:rsidP="003D4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6.  Делопроизводство </w:t>
      </w:r>
      <w:proofErr w:type="gramStart"/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административного</w:t>
      </w:r>
      <w:proofErr w:type="gramEnd"/>
    </w:p>
    <w:p w:rsidR="00426CBE" w:rsidRPr="005248C5" w:rsidRDefault="00426CBE" w:rsidP="003D4D8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совещания при </w:t>
      </w:r>
      <w:r w:rsidR="003D4D8B" w:rsidRPr="003D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заведующем МДОУ- д/с </w:t>
      </w:r>
      <w:proofErr w:type="spellStart"/>
      <w:r w:rsidR="003D4D8B" w:rsidRPr="003D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proofErr w:type="gramStart"/>
      <w:r w:rsidR="003D4D8B" w:rsidRPr="003D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.О</w:t>
      </w:r>
      <w:proofErr w:type="gramEnd"/>
      <w:r w:rsidR="003D4D8B" w:rsidRPr="003D4D8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6.1. Заседания административного совещания при</w:t>
      </w:r>
      <w:r w:rsidR="004B5B36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="003D4D8B" w:rsidRP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оформляются протоколом.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6.2. В книге протоколов фиксируются:</w:t>
      </w:r>
    </w:p>
    <w:p w:rsidR="00426CBE" w:rsidRPr="005248C5" w:rsidRDefault="00426CBE" w:rsidP="005248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 проведения заседания;</w:t>
      </w:r>
    </w:p>
    <w:p w:rsidR="00426CBE" w:rsidRPr="005248C5" w:rsidRDefault="00426CBE" w:rsidP="005248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присутствующих лиц;</w:t>
      </w:r>
    </w:p>
    <w:p w:rsidR="00426CBE" w:rsidRPr="005248C5" w:rsidRDefault="00426CBE" w:rsidP="005248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повестка дня;</w:t>
      </w:r>
    </w:p>
    <w:p w:rsidR="00426CBE" w:rsidRPr="005248C5" w:rsidRDefault="00426CBE" w:rsidP="005248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ход обсуждения вопросов, выносимых на административное совещание при</w:t>
      </w:r>
      <w:r w:rsidR="004B5B36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="003D4D8B" w:rsidRP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26CBE" w:rsidRPr="005248C5" w:rsidRDefault="00426CBE" w:rsidP="005248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предложения, вопросы, рекомендации и замечания членов совещания и приглашенных лиц;</w:t>
      </w:r>
    </w:p>
    <w:p w:rsidR="00426CBE" w:rsidRPr="005248C5" w:rsidRDefault="00426CBE" w:rsidP="005248C5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а</w:t>
      </w:r>
      <w:r w:rsidR="004B5B36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дминистративного совещания при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="003D4D8B" w:rsidRP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6.3.Протоколы подписываются председателем и секретарем административного совещания при</w:t>
      </w:r>
      <w:r w:rsidR="004B5B36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="003D4D8B" w:rsidRP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6.4.Нумерация протоколов ведется от начала учебного  года.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6.5.Книга протоколов административного совещания при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="003D4D8B" w:rsidRP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нумеруются  постранично, прошнуровывается, скрепляется подписью</w:t>
      </w:r>
      <w:r w:rsidR="004B5B36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="003D4D8B" w:rsidRP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с.Орловское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и печатью МДОУ.</w:t>
      </w:r>
    </w:p>
    <w:p w:rsidR="00426CBE" w:rsidRPr="005248C5" w:rsidRDefault="00426CBE" w:rsidP="005248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6.6.Книга протоколов административного совещания при</w:t>
      </w:r>
      <w:r w:rsidR="004B5B36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заведующем</w:t>
      </w:r>
      <w:r w:rsidR="003D4D8B" w:rsidRP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МДОУ- д/с </w:t>
      </w:r>
      <w:proofErr w:type="spell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Start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.О</w:t>
      </w:r>
      <w:proofErr w:type="gram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>рловское</w:t>
      </w:r>
      <w:proofErr w:type="spellEnd"/>
      <w:r w:rsidR="003D4D8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4D8B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86BC7"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хранится в делах МДОУ (5 лет</w:t>
      </w:r>
      <w:r w:rsidRPr="005248C5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426CBE" w:rsidRPr="00426CBE" w:rsidRDefault="00426CBE" w:rsidP="00426CB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426CB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63155E" w:rsidRDefault="0063155E"/>
    <w:sectPr w:rsidR="0063155E" w:rsidSect="00F96CD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00B6F"/>
    <w:multiLevelType w:val="hybridMultilevel"/>
    <w:tmpl w:val="88E88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47732"/>
    <w:multiLevelType w:val="multilevel"/>
    <w:tmpl w:val="23389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830A7A"/>
    <w:multiLevelType w:val="multilevel"/>
    <w:tmpl w:val="4FB6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EC60FE"/>
    <w:multiLevelType w:val="multilevel"/>
    <w:tmpl w:val="5DFA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6CBE"/>
    <w:rsid w:val="0004196D"/>
    <w:rsid w:val="00132B3C"/>
    <w:rsid w:val="00203913"/>
    <w:rsid w:val="003D4D8B"/>
    <w:rsid w:val="00426CBE"/>
    <w:rsid w:val="004A5D89"/>
    <w:rsid w:val="004B5B36"/>
    <w:rsid w:val="005248C5"/>
    <w:rsid w:val="005C1682"/>
    <w:rsid w:val="005D69DC"/>
    <w:rsid w:val="006260B8"/>
    <w:rsid w:val="0063155E"/>
    <w:rsid w:val="00786BC7"/>
    <w:rsid w:val="00961AD9"/>
    <w:rsid w:val="00B06EB8"/>
    <w:rsid w:val="00B074C9"/>
    <w:rsid w:val="00BE00B4"/>
    <w:rsid w:val="00D42FB1"/>
    <w:rsid w:val="00DB7E03"/>
    <w:rsid w:val="00F34276"/>
    <w:rsid w:val="00F501AA"/>
    <w:rsid w:val="00F96CD0"/>
    <w:rsid w:val="00FE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6CBE"/>
    <w:rPr>
      <w:b/>
      <w:bCs/>
    </w:rPr>
  </w:style>
  <w:style w:type="paragraph" w:styleId="a5">
    <w:name w:val="List Paragraph"/>
    <w:basedOn w:val="a"/>
    <w:uiPriority w:val="34"/>
    <w:qFormat/>
    <w:rsid w:val="004B5B36"/>
    <w:pPr>
      <w:ind w:left="720"/>
      <w:contextualSpacing/>
    </w:pPr>
  </w:style>
  <w:style w:type="table" w:styleId="a6">
    <w:name w:val="Table Grid"/>
    <w:basedOn w:val="a1"/>
    <w:uiPriority w:val="59"/>
    <w:rsid w:val="00041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Знак"/>
    <w:basedOn w:val="a"/>
    <w:link w:val="a8"/>
    <w:uiPriority w:val="99"/>
    <w:rsid w:val="005248C5"/>
    <w:pPr>
      <w:tabs>
        <w:tab w:val="center" w:pos="4153"/>
        <w:tab w:val="right" w:pos="8306"/>
      </w:tabs>
      <w:suppressAutoHyphens/>
      <w:overflowPunct w:val="0"/>
      <w:autoSpaceDE w:val="0"/>
      <w:spacing w:after="0" w:line="348" w:lineRule="auto"/>
      <w:ind w:firstLine="709"/>
      <w:jc w:val="both"/>
      <w:textAlignment w:val="baseline"/>
    </w:pPr>
    <w:rPr>
      <w:rFonts w:ascii="Calibri" w:eastAsia="Times New Roman" w:hAnsi="Calibri" w:cs="Calibri"/>
      <w:lang w:eastAsia="ar-SA"/>
    </w:rPr>
  </w:style>
  <w:style w:type="character" w:customStyle="1" w:styleId="a8">
    <w:name w:val="Верхний колонтитул Знак"/>
    <w:aliases w:val="Знак Знак"/>
    <w:basedOn w:val="a0"/>
    <w:link w:val="a7"/>
    <w:uiPriority w:val="99"/>
    <w:rsid w:val="005248C5"/>
    <w:rPr>
      <w:rFonts w:ascii="Calibri" w:eastAsia="Times New Roman" w:hAnsi="Calibri" w:cs="Calibri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E0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00B4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a0"/>
    <w:link w:val="1"/>
    <w:locked/>
    <w:rsid w:val="00D42FB1"/>
    <w:rPr>
      <w:rFonts w:ascii="Calibri" w:hAnsi="Calibri"/>
    </w:rPr>
  </w:style>
  <w:style w:type="paragraph" w:customStyle="1" w:styleId="1">
    <w:name w:val="Без интервала1"/>
    <w:link w:val="NoSpacingChar"/>
    <w:rsid w:val="00D42FB1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дом55</dc:creator>
  <cp:lastModifiedBy>МДОУ Орловка</cp:lastModifiedBy>
  <cp:revision>15</cp:revision>
  <cp:lastPrinted>2015-10-27T17:35:00Z</cp:lastPrinted>
  <dcterms:created xsi:type="dcterms:W3CDTF">2015-09-29T10:30:00Z</dcterms:created>
  <dcterms:modified xsi:type="dcterms:W3CDTF">2016-10-21T08:56:00Z</dcterms:modified>
</cp:coreProperties>
</file>